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272D" w14:textId="36F50CFA" w:rsidR="0045591B" w:rsidRPr="00FF04CF" w:rsidRDefault="0045591B">
      <w:pPr>
        <w:rPr>
          <w:rFonts w:asciiTheme="minorHAnsi" w:hAnsiTheme="minorHAnsi" w:cstheme="minorHAnsi"/>
          <w:b/>
          <w:sz w:val="22"/>
          <w:szCs w:val="22"/>
        </w:rPr>
      </w:pPr>
      <w:r w:rsidRPr="00FF04CF">
        <w:rPr>
          <w:rFonts w:asciiTheme="minorHAnsi" w:hAnsiTheme="minorHAnsi" w:cstheme="minorHAnsi"/>
          <w:b/>
          <w:sz w:val="22"/>
          <w:szCs w:val="22"/>
        </w:rPr>
        <w:t xml:space="preserve">Role Description – </w:t>
      </w:r>
      <w:r w:rsidR="005D546E" w:rsidRPr="00FF04CF">
        <w:rPr>
          <w:rFonts w:asciiTheme="minorHAnsi" w:hAnsiTheme="minorHAnsi" w:cstheme="minorHAnsi"/>
          <w:b/>
          <w:sz w:val="22"/>
          <w:szCs w:val="22"/>
        </w:rPr>
        <w:t>Head of Digital</w:t>
      </w:r>
    </w:p>
    <w:p w14:paraId="4A4507D3" w14:textId="77777777" w:rsidR="0045591B" w:rsidRPr="00FF04CF" w:rsidRDefault="0045591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1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409"/>
        <w:gridCol w:w="2462"/>
        <w:gridCol w:w="33"/>
        <w:gridCol w:w="1134"/>
        <w:gridCol w:w="634"/>
        <w:gridCol w:w="2342"/>
      </w:tblGrid>
      <w:tr w:rsidR="00B53244" w:rsidRPr="00FF04CF" w14:paraId="6926E39C" w14:textId="77777777" w:rsidTr="00E6021D">
        <w:trPr>
          <w:trHeight w:val="381"/>
        </w:trPr>
        <w:tc>
          <w:tcPr>
            <w:tcW w:w="2203" w:type="dxa"/>
            <w:tcBorders>
              <w:top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24D9A50A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Role title</w:t>
            </w:r>
          </w:p>
        </w:tc>
        <w:tc>
          <w:tcPr>
            <w:tcW w:w="390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D2B4D" w14:textId="4F63B340" w:rsidR="00B53244" w:rsidRPr="00FF04CF" w:rsidRDefault="005D546E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Head of Digital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44930B6E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Grade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82A485C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244" w:rsidRPr="00FF04CF" w14:paraId="47EB267F" w14:textId="77777777" w:rsidTr="00E6021D">
        <w:tc>
          <w:tcPr>
            <w:tcW w:w="22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13F6D0FC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Reports to </w:t>
            </w:r>
            <w:r w:rsidRPr="00FF04CF">
              <w:rPr>
                <w:rFonts w:asciiTheme="minorHAnsi" w:hAnsiTheme="minorHAnsi" w:cstheme="minorHAnsi"/>
                <w:i/>
                <w:sz w:val="22"/>
                <w:szCs w:val="22"/>
              </w:rPr>
              <w:t>(1)</w:t>
            </w:r>
          </w:p>
        </w:tc>
        <w:tc>
          <w:tcPr>
            <w:tcW w:w="38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BC09F1" w14:textId="6C685DB5" w:rsidR="00B53244" w:rsidRPr="00FF04CF" w:rsidRDefault="005D546E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Director of Technology</w:t>
            </w: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14:paraId="0ED65DD0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Direct Reports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0D9A065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244" w:rsidRPr="00FF04CF" w14:paraId="765135CD" w14:textId="77777777" w:rsidTr="00E6021D">
        <w:trPr>
          <w:trHeight w:val="413"/>
        </w:trPr>
        <w:tc>
          <w:tcPr>
            <w:tcW w:w="220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2330ADE1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Key relationships / interfaces </w:t>
            </w:r>
            <w:r w:rsidRPr="00FF04CF">
              <w:rPr>
                <w:rFonts w:asciiTheme="minorHAnsi" w:hAnsiTheme="minorHAnsi" w:cstheme="minorHAnsi"/>
                <w:i/>
                <w:sz w:val="22"/>
                <w:szCs w:val="22"/>
              </w:rPr>
              <w:t>(1)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8B5F1E" w14:textId="77777777" w:rsidR="00B53244" w:rsidRPr="00FF04CF" w:rsidRDefault="00B53244" w:rsidP="00B532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z w:val="22"/>
                <w:szCs w:val="22"/>
              </w:rPr>
              <w:t>Internal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6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CCB53A" w14:textId="70706064" w:rsidR="00B53244" w:rsidRPr="00FF04CF" w:rsidRDefault="005D546E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Leadership Team, </w:t>
            </w:r>
            <w:r w:rsidR="00B53244" w:rsidRPr="00FF04CF">
              <w:rPr>
                <w:rFonts w:asciiTheme="minorHAnsi" w:hAnsiTheme="minorHAnsi" w:cstheme="minorHAnsi"/>
                <w:sz w:val="22"/>
                <w:szCs w:val="22"/>
              </w:rPr>
              <w:t>Heads of Department, Project Managers, Managers and Key operational staff, PMO, Product Managers</w:t>
            </w:r>
          </w:p>
        </w:tc>
      </w:tr>
      <w:tr w:rsidR="00B53244" w:rsidRPr="00FF04CF" w14:paraId="02CC42F6" w14:textId="77777777" w:rsidTr="00E6021D">
        <w:trPr>
          <w:trHeight w:val="412"/>
        </w:trPr>
        <w:tc>
          <w:tcPr>
            <w:tcW w:w="220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248A0178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D672625" w14:textId="77777777" w:rsidR="00B53244" w:rsidRPr="00FF04CF" w:rsidRDefault="00B53244" w:rsidP="00B5324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z w:val="22"/>
                <w:szCs w:val="22"/>
              </w:rPr>
              <w:t>External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92F3334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APM external stakeholders and software and services suppliers </w:t>
            </w:r>
          </w:p>
        </w:tc>
      </w:tr>
      <w:tr w:rsidR="00B53244" w:rsidRPr="00FF04CF" w14:paraId="3F6A7981" w14:textId="77777777" w:rsidTr="00E6021D">
        <w:tc>
          <w:tcPr>
            <w:tcW w:w="22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71318E83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352BCF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Role purpose </w:t>
            </w:r>
            <w:r w:rsidRPr="00FF04CF">
              <w:rPr>
                <w:rFonts w:asciiTheme="minorHAnsi" w:hAnsiTheme="minorHAnsi" w:cstheme="minorHAnsi"/>
                <w:i/>
                <w:sz w:val="22"/>
                <w:szCs w:val="22"/>
              </w:rPr>
              <w:t>(2)</w:t>
            </w:r>
          </w:p>
          <w:p w14:paraId="33DE641D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B3840C" w14:textId="707E2101" w:rsidR="00C662F7" w:rsidRPr="00FF04CF" w:rsidRDefault="00B53244" w:rsidP="00B5324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35" w:hanging="535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Act as </w:t>
            </w:r>
            <w:r w:rsidR="00CC4EAE" w:rsidRPr="00FF04CF">
              <w:rPr>
                <w:rFonts w:asciiTheme="minorHAnsi" w:hAnsiTheme="minorHAnsi" w:cstheme="minorHAnsi"/>
                <w:sz w:val="22"/>
                <w:szCs w:val="22"/>
              </w:rPr>
              <w:t>the product owner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CC4EAE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APM 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>digital services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, proactively working with internal and external stakeholders to understand business requirements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user needs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DDC68F" w14:textId="77777777" w:rsidR="00B53244" w:rsidRPr="00FF04CF" w:rsidRDefault="00C662F7" w:rsidP="00B5324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35" w:hanging="535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Create and maintain a</w:t>
            </w:r>
            <w:r w:rsidR="00B53244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holistic understanding of the interdependencies and interrelations with APM products, services and business processes.</w:t>
            </w:r>
          </w:p>
          <w:p w14:paraId="11171BB7" w14:textId="77777777" w:rsidR="00B53244" w:rsidRPr="00FF04CF" w:rsidRDefault="00B53244" w:rsidP="00B5324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35" w:hanging="535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Own and communicate the vision for 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>digital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product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to delivery team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>s and stakeholders.</w:t>
            </w:r>
          </w:p>
          <w:p w14:paraId="3E8F0510" w14:textId="31AC76AE" w:rsidR="00B07CC2" w:rsidRPr="00FF04CF" w:rsidRDefault="00051A3D" w:rsidP="00B5324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35" w:hanging="535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Be the voice of the customer; </w:t>
            </w:r>
            <w:r w:rsidR="00B07CC2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Shape the future direction of our digital products and services ensuring they meet customer expectations </w:t>
            </w:r>
          </w:p>
          <w:p w14:paraId="0FC20F88" w14:textId="42C4210A" w:rsidR="00B53244" w:rsidRPr="00FF04CF" w:rsidRDefault="00B53244" w:rsidP="00B5324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35" w:hanging="535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Work closely with </w:t>
            </w:r>
            <w:r w:rsidR="00E6021D" w:rsidRPr="00FF04CF">
              <w:rPr>
                <w:rFonts w:asciiTheme="minorHAnsi" w:hAnsiTheme="minorHAnsi" w:cstheme="minorHAnsi"/>
                <w:sz w:val="22"/>
                <w:szCs w:val="22"/>
              </w:rPr>
              <w:t>internal and third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6021D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party 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Business Analysts to document requirements and write user stories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DA8A48" w14:textId="41C03FF4" w:rsidR="00B53244" w:rsidRPr="00FF04CF" w:rsidRDefault="00B53244" w:rsidP="00B5324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35" w:hanging="535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Work with </w:t>
            </w:r>
            <w:r w:rsidR="00E6021D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external 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development team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and internal project team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to ensure direction for </w:t>
            </w:r>
            <w:r w:rsidR="00051A3D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agile 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digital 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product development is clear and understood by all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F7B6A3" w14:textId="485FB950" w:rsidR="00B53244" w:rsidRPr="00FF04CF" w:rsidRDefault="00CC4EAE" w:rsidP="00B5324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35" w:hanging="535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Own</w:t>
            </w:r>
            <w:r w:rsidR="00B53244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the development of the </w:t>
            </w:r>
            <w:r w:rsidR="00E6021D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digital </w:t>
            </w:r>
            <w:r w:rsidR="00B53244" w:rsidRPr="00FF04CF">
              <w:rPr>
                <w:rFonts w:asciiTheme="minorHAnsi" w:hAnsiTheme="minorHAnsi" w:cstheme="minorHAnsi"/>
                <w:sz w:val="22"/>
                <w:szCs w:val="22"/>
              </w:rPr>
              <w:t>product strategy and roadmap</w:t>
            </w:r>
            <w:r w:rsidR="00051A3D" w:rsidRPr="00FF04CF">
              <w:rPr>
                <w:rFonts w:asciiTheme="minorHAnsi" w:hAnsiTheme="minorHAnsi" w:cstheme="minorHAnsi"/>
                <w:sz w:val="22"/>
                <w:szCs w:val="22"/>
              </w:rPr>
              <w:t>, working with business owners to prioritise epics and feature development</w:t>
            </w:r>
            <w:r w:rsidR="00C662F7" w:rsidRPr="00FF04C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E2653D3" w14:textId="77777777" w:rsidR="00B53244" w:rsidRPr="00FF04CF" w:rsidRDefault="00B53244" w:rsidP="00E6021D">
            <w:pPr>
              <w:pStyle w:val="ListParagraph"/>
              <w:spacing w:before="120" w:after="120"/>
              <w:ind w:left="5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244" w:rsidRPr="00FF04CF" w14:paraId="4C4ACCFB" w14:textId="77777777" w:rsidTr="00E6021D">
        <w:tc>
          <w:tcPr>
            <w:tcW w:w="22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72C41803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A163C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Breadth of responsibility </w:t>
            </w:r>
            <w:r w:rsidRPr="00FF04CF">
              <w:rPr>
                <w:rFonts w:asciiTheme="minorHAnsi" w:hAnsiTheme="minorHAnsi" w:cstheme="minorHAnsi"/>
                <w:i/>
                <w:sz w:val="22"/>
                <w:szCs w:val="22"/>
              </w:rPr>
              <w:t>(3)</w:t>
            </w:r>
          </w:p>
          <w:p w14:paraId="3493F269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C76E3A" w14:textId="77777777" w:rsidR="00C662F7" w:rsidRPr="00FF04CF" w:rsidRDefault="00C662F7" w:rsidP="00C662F7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35" w:hanging="535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Responsible for delivery of business value through digital, collaborating across the organisation to ensure digital products and services are aligned with customer expectations.</w:t>
            </w:r>
          </w:p>
          <w:p w14:paraId="3FDC76DF" w14:textId="77777777" w:rsidR="00787F9D" w:rsidRPr="00FF04CF" w:rsidRDefault="00787F9D" w:rsidP="00C662F7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35" w:hanging="535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Sign off on business requirements for digital services</w:t>
            </w:r>
          </w:p>
          <w:p w14:paraId="07C90DA6" w14:textId="77777777" w:rsidR="00C662F7" w:rsidRPr="00FF04CF" w:rsidRDefault="00787F9D" w:rsidP="00B53244">
            <w:pPr>
              <w:pStyle w:val="ListParagraph"/>
              <w:numPr>
                <w:ilvl w:val="0"/>
                <w:numId w:val="37"/>
              </w:numPr>
              <w:spacing w:before="120" w:after="120"/>
              <w:ind w:left="535" w:hanging="535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Management of third parties to agreed quality and acceptance criteria</w:t>
            </w:r>
          </w:p>
          <w:p w14:paraId="471D5B77" w14:textId="77777777" w:rsidR="00B53244" w:rsidRPr="00FF04CF" w:rsidRDefault="00B53244" w:rsidP="00787F9D">
            <w:pPr>
              <w:pStyle w:val="ListParagraph"/>
              <w:spacing w:before="120" w:after="120"/>
              <w:ind w:left="5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244" w:rsidRPr="00FF04CF" w14:paraId="49495A4D" w14:textId="77777777" w:rsidTr="00E6021D">
        <w:tc>
          <w:tcPr>
            <w:tcW w:w="22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14:paraId="6CA69079" w14:textId="77777777" w:rsidR="00B53244" w:rsidRPr="00FF04CF" w:rsidRDefault="00B53244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Dimensions and limits of authority</w:t>
            </w:r>
          </w:p>
        </w:tc>
        <w:tc>
          <w:tcPr>
            <w:tcW w:w="801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D016340" w14:textId="77777777" w:rsidR="00B53244" w:rsidRPr="00FF04CF" w:rsidRDefault="001A519A" w:rsidP="00B532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Influencing project spend of circa £0.5m annually</w:t>
            </w:r>
          </w:p>
        </w:tc>
      </w:tr>
      <w:tr w:rsidR="00F44B8B" w:rsidRPr="00FF04CF" w14:paraId="30B1E42B" w14:textId="77777777" w:rsidTr="006F65A6">
        <w:tc>
          <w:tcPr>
            <w:tcW w:w="22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</w:tcPr>
          <w:p w14:paraId="5A27E96B" w14:textId="77777777" w:rsidR="00F44B8B" w:rsidRPr="00FF04CF" w:rsidRDefault="00F44B8B" w:rsidP="00F44B8B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EE8246" w14:textId="48329858" w:rsidR="00F44B8B" w:rsidRPr="00FF04CF" w:rsidRDefault="00F44B8B" w:rsidP="00F44B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APM Values</w:t>
            </w:r>
          </w:p>
        </w:tc>
        <w:tc>
          <w:tcPr>
            <w:tcW w:w="801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80B4614" w14:textId="77777777" w:rsidR="00F44B8B" w:rsidRPr="00FF04CF" w:rsidRDefault="00F44B8B" w:rsidP="00F44B8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The role holder will be expected to operate in line with our company values of:</w:t>
            </w:r>
          </w:p>
          <w:p w14:paraId="438C4C80" w14:textId="77777777" w:rsidR="00F44B8B" w:rsidRPr="00FF04CF" w:rsidRDefault="00F44B8B" w:rsidP="00F44B8B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Progressive</w:t>
            </w:r>
          </w:p>
          <w:p w14:paraId="785F9F2A" w14:textId="77777777" w:rsidR="00F44B8B" w:rsidRPr="00FF04CF" w:rsidRDefault="00F44B8B" w:rsidP="00F44B8B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Warm</w:t>
            </w:r>
          </w:p>
          <w:p w14:paraId="3B030176" w14:textId="77777777" w:rsidR="00F44B8B" w:rsidRPr="00FF04CF" w:rsidRDefault="00F44B8B" w:rsidP="00F44B8B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  <w:p w14:paraId="05087660" w14:textId="196B0DF4" w:rsidR="00F44B8B" w:rsidRPr="00FF04CF" w:rsidRDefault="00F44B8B" w:rsidP="00F44B8B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Thoughtful</w:t>
            </w:r>
          </w:p>
        </w:tc>
      </w:tr>
    </w:tbl>
    <w:p w14:paraId="1E1A23D3" w14:textId="77777777" w:rsidR="0067452E" w:rsidRPr="00FF04CF" w:rsidRDefault="0067452E" w:rsidP="0067452E">
      <w:pPr>
        <w:rPr>
          <w:rFonts w:asciiTheme="minorHAnsi" w:hAnsiTheme="minorHAnsi" w:cstheme="minorHAnsi"/>
          <w:b/>
          <w:sz w:val="22"/>
          <w:szCs w:val="22"/>
        </w:rPr>
      </w:pPr>
    </w:p>
    <w:p w14:paraId="6BDD260C" w14:textId="77777777" w:rsidR="0067452E" w:rsidRPr="00FF04CF" w:rsidRDefault="0067452E" w:rsidP="006745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677"/>
      </w:tblGrid>
      <w:tr w:rsidR="0067452E" w:rsidRPr="00FF04CF" w14:paraId="4B56462F" w14:textId="77777777" w:rsidTr="002A530E">
        <w:trPr>
          <w:tblHeader/>
        </w:trPr>
        <w:tc>
          <w:tcPr>
            <w:tcW w:w="5637" w:type="dxa"/>
            <w:shd w:val="clear" w:color="auto" w:fill="8D0F48"/>
            <w:vAlign w:val="center"/>
          </w:tcPr>
          <w:p w14:paraId="1E0996BE" w14:textId="77777777" w:rsidR="0067452E" w:rsidRPr="00FF04CF" w:rsidRDefault="0067452E" w:rsidP="002A53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E8BE94" w14:textId="77777777" w:rsidR="0067452E" w:rsidRPr="00FF04CF" w:rsidRDefault="0067452E" w:rsidP="002A530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 responsibilities / accountabilities </w:t>
            </w:r>
            <w:r w:rsidRPr="00FF04CF">
              <w:rPr>
                <w:rFonts w:asciiTheme="minorHAnsi" w:hAnsiTheme="minorHAnsi" w:cstheme="minorHAnsi"/>
                <w:i/>
                <w:sz w:val="22"/>
                <w:szCs w:val="22"/>
              </w:rPr>
              <w:t>(5)</w:t>
            </w:r>
          </w:p>
          <w:p w14:paraId="2BE41F84" w14:textId="77777777" w:rsidR="0067452E" w:rsidRPr="00FF04CF" w:rsidRDefault="0067452E" w:rsidP="002A53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8D0F48"/>
            <w:vAlign w:val="center"/>
          </w:tcPr>
          <w:p w14:paraId="6999C638" w14:textId="77777777" w:rsidR="0067452E" w:rsidRPr="00FF04CF" w:rsidRDefault="0067452E" w:rsidP="002A53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 performance measures </w:t>
            </w:r>
            <w:r w:rsidRPr="00FF04CF">
              <w:rPr>
                <w:rFonts w:asciiTheme="minorHAnsi" w:hAnsiTheme="minorHAnsi" w:cstheme="minorHAnsi"/>
                <w:i/>
                <w:sz w:val="22"/>
                <w:szCs w:val="22"/>
              </w:rPr>
              <w:t>(6)</w:t>
            </w:r>
          </w:p>
        </w:tc>
      </w:tr>
      <w:tr w:rsidR="005A0D65" w:rsidRPr="00FF04CF" w14:paraId="388E86E1" w14:textId="77777777" w:rsidTr="002A530E">
        <w:tc>
          <w:tcPr>
            <w:tcW w:w="5637" w:type="dxa"/>
          </w:tcPr>
          <w:p w14:paraId="47CF4BDF" w14:textId="299A0B76" w:rsidR="005A0D65" w:rsidRPr="00FF04CF" w:rsidRDefault="005A0D65" w:rsidP="00B07CC2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Own the APM digital product roadmap, articulating the </w:t>
            </w:r>
            <w:r w:rsidR="00FF04CF" w:rsidRPr="00FF04CF">
              <w:rPr>
                <w:rFonts w:asciiTheme="minorHAnsi" w:hAnsiTheme="minorHAnsi" w:cstheme="minorHAnsi"/>
                <w:sz w:val="22"/>
                <w:szCs w:val="22"/>
              </w:rPr>
              <w:t>short-, medium- and long-term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vision</w:t>
            </w:r>
            <w:r w:rsidR="001A519A" w:rsidRPr="00FF04C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4677" w:type="dxa"/>
          </w:tcPr>
          <w:p w14:paraId="769E78D5" w14:textId="77777777" w:rsidR="005A0D65" w:rsidRPr="00FF04CF" w:rsidRDefault="001A519A" w:rsidP="00B07CC2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Documented product roadmap(s) for APM online channels, products and services</w:t>
            </w:r>
          </w:p>
        </w:tc>
      </w:tr>
      <w:tr w:rsidR="00B07CC2" w:rsidRPr="00FF04CF" w14:paraId="7FB002DA" w14:textId="77777777" w:rsidTr="002A530E">
        <w:tc>
          <w:tcPr>
            <w:tcW w:w="5637" w:type="dxa"/>
          </w:tcPr>
          <w:p w14:paraId="4ED9372F" w14:textId="77777777" w:rsidR="00B07CC2" w:rsidRPr="00FF04CF" w:rsidRDefault="00B07CC2" w:rsidP="00B07CC2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Prioritise and manage the digital partners’ deliverables, </w:t>
            </w:r>
            <w:r w:rsidR="005A0D65" w:rsidRPr="00FF04CF">
              <w:rPr>
                <w:rFonts w:asciiTheme="minorHAnsi" w:hAnsiTheme="minorHAnsi" w:cstheme="minorHAnsi"/>
                <w:sz w:val="22"/>
                <w:szCs w:val="22"/>
              </w:rPr>
              <w:t>considering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changing priorities and long-term </w:t>
            </w:r>
            <w:r w:rsidR="005A0D65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expectations</w:t>
            </w: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14:paraId="7E26F0EB" w14:textId="77777777" w:rsidR="00B07CC2" w:rsidRPr="00FF04CF" w:rsidRDefault="00B07CC2" w:rsidP="00B07CC2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Clearly expressed Product Backlog items with </w:t>
            </w:r>
            <w:r w:rsidR="005A0D65" w:rsidRPr="00FF04CF">
              <w:rPr>
                <w:rFonts w:asciiTheme="minorHAnsi" w:hAnsiTheme="minorHAnsi" w:cstheme="minorHAnsi"/>
                <w:sz w:val="22"/>
                <w:szCs w:val="22"/>
              </w:rPr>
              <w:t>understood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and measurable acceptance criteria</w:t>
            </w:r>
          </w:p>
          <w:p w14:paraId="36F56853" w14:textId="43A88167" w:rsidR="00B07CC2" w:rsidRPr="00FF04CF" w:rsidRDefault="00B07CC2" w:rsidP="005A0D65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A visible Product Backlog</w:t>
            </w:r>
            <w:r w:rsidR="005A0D65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which 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shows what the development team will work on</w:t>
            </w:r>
            <w:r w:rsidR="00051A3D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over the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next</w:t>
            </w:r>
            <w:r w:rsidR="00051A3D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6 to 12 sprints</w:t>
            </w:r>
          </w:p>
        </w:tc>
      </w:tr>
      <w:tr w:rsidR="00B07CC2" w:rsidRPr="00FF04CF" w14:paraId="788C19CA" w14:textId="77777777" w:rsidTr="002A530E">
        <w:tc>
          <w:tcPr>
            <w:tcW w:w="5637" w:type="dxa"/>
          </w:tcPr>
          <w:p w14:paraId="69204B37" w14:textId="123D5A5D" w:rsidR="00051A3D" w:rsidRPr="00FF04CF" w:rsidRDefault="00051A3D" w:rsidP="00B07CC2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Manage APMs relationship with our digital partners/suppliers</w:t>
            </w:r>
          </w:p>
          <w:p w14:paraId="1E6A6912" w14:textId="0ECAA1F6" w:rsidR="00B07CC2" w:rsidRPr="00FF04CF" w:rsidRDefault="00B07CC2" w:rsidP="00B07CC2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Work closely with our </w:t>
            </w:r>
            <w:r w:rsidR="00051A3D" w:rsidRPr="00FF04CF">
              <w:rPr>
                <w:rFonts w:asciiTheme="minorHAnsi" w:hAnsiTheme="minorHAnsi" w:cstheme="minorHAnsi"/>
                <w:sz w:val="22"/>
                <w:szCs w:val="22"/>
              </w:rPr>
              <w:t>suppliers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, internal product managers and other key internal and external stakeholders to complete deliverables</w:t>
            </w:r>
          </w:p>
          <w:p w14:paraId="734DA563" w14:textId="1E60371E" w:rsidR="00051A3D" w:rsidRPr="00FF04CF" w:rsidRDefault="005A0D65" w:rsidP="00051A3D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Ensuring the development team understands items in the Product Backlog to the level needed</w:t>
            </w:r>
          </w:p>
        </w:tc>
        <w:tc>
          <w:tcPr>
            <w:tcW w:w="4677" w:type="dxa"/>
          </w:tcPr>
          <w:p w14:paraId="0BFF3AFD" w14:textId="77777777" w:rsidR="00B07CC2" w:rsidRPr="00FF04CF" w:rsidRDefault="00B07CC2" w:rsidP="00B07CC2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Successful completion of </w:t>
            </w:r>
            <w:r w:rsidR="005A0D65"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digital and project </w:t>
            </w: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deliverables</w:t>
            </w:r>
          </w:p>
          <w:p w14:paraId="0B1D894F" w14:textId="77777777" w:rsidR="002B59E8" w:rsidRPr="00FF04CF" w:rsidRDefault="002B59E8" w:rsidP="00B07CC2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Regular governance and retrospective meetings</w:t>
            </w:r>
          </w:p>
          <w:p w14:paraId="0A2640AE" w14:textId="24522A0A" w:rsidR="002B59E8" w:rsidRPr="00FF04CF" w:rsidRDefault="002B59E8" w:rsidP="002B59E8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User stories fully documented</w:t>
            </w:r>
          </w:p>
        </w:tc>
      </w:tr>
      <w:tr w:rsidR="00B07CC2" w:rsidRPr="00FF04CF" w14:paraId="28B05B4A" w14:textId="77777777" w:rsidTr="002A530E">
        <w:tc>
          <w:tcPr>
            <w:tcW w:w="5637" w:type="dxa"/>
          </w:tcPr>
          <w:p w14:paraId="31C65EA2" w14:textId="77777777" w:rsidR="00B07CC2" w:rsidRPr="00FF04CF" w:rsidRDefault="00B07CC2" w:rsidP="00B07CC2">
            <w:pPr>
              <w:pStyle w:val="Header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Support the digital partner and senior management to successfully introduce and bed-in agile ways of working</w:t>
            </w:r>
          </w:p>
          <w:p w14:paraId="22293742" w14:textId="32791FBD" w:rsidR="005A0D65" w:rsidRPr="00FF04CF" w:rsidRDefault="005A0D65" w:rsidP="005A0D65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 as the APM lead on stand-ups, sprint planning, backlog and retrospective sessions</w:t>
            </w:r>
          </w:p>
          <w:p w14:paraId="6BC36EE6" w14:textId="6ECAE9F6" w:rsidR="00051A3D" w:rsidRPr="00FF04CF" w:rsidRDefault="00051A3D" w:rsidP="005A0D65">
            <w:pPr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 and support business owners through user acceptance testing</w:t>
            </w:r>
          </w:p>
          <w:p w14:paraId="2239A09E" w14:textId="77777777" w:rsidR="005A0D65" w:rsidRPr="00FF04CF" w:rsidRDefault="005A0D65" w:rsidP="005A0D65">
            <w:pPr>
              <w:pStyle w:val="Header"/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14:paraId="17D3855F" w14:textId="77777777" w:rsidR="00B07CC2" w:rsidRPr="00FF04CF" w:rsidRDefault="00B07CC2" w:rsidP="00B07CC2">
            <w:pPr>
              <w:pStyle w:val="Header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Agile working in use, delivering as intended, with overall positive feedback across the workforce</w:t>
            </w:r>
          </w:p>
        </w:tc>
      </w:tr>
      <w:tr w:rsidR="00B07CC2" w:rsidRPr="00FF04CF" w14:paraId="0271AD2C" w14:textId="77777777" w:rsidTr="002A530E">
        <w:tc>
          <w:tcPr>
            <w:tcW w:w="5637" w:type="dxa"/>
          </w:tcPr>
          <w:p w14:paraId="10AAEE31" w14:textId="797E7993" w:rsidR="005A0D65" w:rsidRPr="00FF04CF" w:rsidRDefault="005A0D65" w:rsidP="005A0D65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Definition</w:t>
            </w:r>
            <w:r w:rsidR="00B07CC2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and deliver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y of</w:t>
            </w:r>
            <w:r w:rsidR="00B07CC2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the vision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B07CC2" w:rsidRPr="00FF04CF">
              <w:rPr>
                <w:rFonts w:asciiTheme="minorHAnsi" w:hAnsiTheme="minorHAnsi" w:cstheme="minorHAnsi"/>
                <w:sz w:val="22"/>
                <w:szCs w:val="22"/>
              </w:rPr>
              <w:t>features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necessary to support the APM business requirements </w:t>
            </w:r>
          </w:p>
          <w:p w14:paraId="040AFC4F" w14:textId="075F2D02" w:rsidR="00051A3D" w:rsidRPr="00FF04CF" w:rsidRDefault="00051A3D" w:rsidP="005A0D65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Make recommendations on prioritisation based on a matrix of potential value to the business balanced against estimated development effort (T shirt sizing)</w:t>
            </w:r>
          </w:p>
          <w:p w14:paraId="08808C25" w14:textId="77777777" w:rsidR="005A0D65" w:rsidRPr="00FF04CF" w:rsidRDefault="005A0D65" w:rsidP="005A0D65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Collaborate with stakeholders from across the business to ensure their needs are taken into consideration, and they buy-in to the vision </w:t>
            </w:r>
          </w:p>
          <w:p w14:paraId="468D1FB6" w14:textId="77777777" w:rsidR="00B07CC2" w:rsidRPr="00FF04CF" w:rsidRDefault="005A0D65" w:rsidP="005A0D65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Identify opportunities for providing additional value to customers by working with the Marketing and Insights teams</w:t>
            </w:r>
          </w:p>
        </w:tc>
        <w:tc>
          <w:tcPr>
            <w:tcW w:w="4677" w:type="dxa"/>
          </w:tcPr>
          <w:p w14:paraId="2F0672C4" w14:textId="77777777" w:rsidR="00B07CC2" w:rsidRPr="00FF04CF" w:rsidRDefault="00B07CC2" w:rsidP="00B07CC2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Improved perception of the value delivered through </w:t>
            </w:r>
            <w:r w:rsidR="005A0D65" w:rsidRPr="00FF04CF">
              <w:rPr>
                <w:rFonts w:asciiTheme="minorHAnsi" w:hAnsiTheme="minorHAnsi" w:cstheme="minorHAnsi"/>
                <w:sz w:val="22"/>
                <w:szCs w:val="22"/>
              </w:rPr>
              <w:t>online channels</w:t>
            </w:r>
          </w:p>
          <w:p w14:paraId="256DA764" w14:textId="77777777" w:rsidR="00B07CC2" w:rsidRPr="00FF04CF" w:rsidRDefault="005A0D65" w:rsidP="00B07CC2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Increased customer satisfaction with online channels as measured in engagement surveys</w:t>
            </w:r>
          </w:p>
          <w:p w14:paraId="7ABB672A" w14:textId="77777777" w:rsidR="005A0D65" w:rsidRPr="00FF04CF" w:rsidRDefault="005A0D65" w:rsidP="00B07CC2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Increase in traffic to online products</w:t>
            </w:r>
          </w:p>
        </w:tc>
      </w:tr>
      <w:tr w:rsidR="00B07CC2" w:rsidRPr="00FF04CF" w14:paraId="7983A3A7" w14:textId="77777777" w:rsidTr="002A530E">
        <w:tc>
          <w:tcPr>
            <w:tcW w:w="5637" w:type="dxa"/>
          </w:tcPr>
          <w:p w14:paraId="5E0D2EA6" w14:textId="77777777" w:rsidR="00B07CC2" w:rsidRPr="00FF04CF" w:rsidRDefault="00B07CC2" w:rsidP="00B07CC2">
            <w:pPr>
              <w:pStyle w:val="Header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Lead on communication to key stakeholders</w:t>
            </w:r>
          </w:p>
        </w:tc>
        <w:tc>
          <w:tcPr>
            <w:tcW w:w="4677" w:type="dxa"/>
          </w:tcPr>
          <w:p w14:paraId="3AC382F4" w14:textId="0D85321B" w:rsidR="00051A3D" w:rsidRPr="00FF04CF" w:rsidRDefault="00B07CC2" w:rsidP="00051A3D">
            <w:pPr>
              <w:numPr>
                <w:ilvl w:val="0"/>
                <w:numId w:val="31"/>
              </w:numPr>
              <w:tabs>
                <w:tab w:val="clear" w:pos="36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Well informed stakeholders, motivated project team members and key stakeholder buy-in to the programme of work </w:t>
            </w:r>
          </w:p>
        </w:tc>
      </w:tr>
      <w:tr w:rsidR="00B07CC2" w:rsidRPr="00FF04CF" w14:paraId="3F5BF7A5" w14:textId="77777777" w:rsidTr="002A530E">
        <w:tc>
          <w:tcPr>
            <w:tcW w:w="5637" w:type="dxa"/>
          </w:tcPr>
          <w:p w14:paraId="4A2A35C7" w14:textId="77777777" w:rsidR="00B07CC2" w:rsidRPr="00FF04CF" w:rsidRDefault="00B07CC2" w:rsidP="00B07CC2">
            <w:pPr>
              <w:pStyle w:val="Header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Champion the member - Evangelise the user in every conversation and decision, be passionate about their needs and continually strive to improve their experience</w:t>
            </w:r>
          </w:p>
        </w:tc>
        <w:tc>
          <w:tcPr>
            <w:tcW w:w="4677" w:type="dxa"/>
          </w:tcPr>
          <w:p w14:paraId="7F701E29" w14:textId="5D1CFE66" w:rsidR="00B07CC2" w:rsidRPr="00FF04CF" w:rsidRDefault="005A0D65" w:rsidP="00B07CC2">
            <w:pPr>
              <w:pStyle w:val="Header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Increase in customer satisfaction</w:t>
            </w:r>
            <w:r w:rsidR="00051A3D"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/net promoter score</w:t>
            </w:r>
          </w:p>
          <w:p w14:paraId="505DF3BA" w14:textId="0EFA7753" w:rsidR="00051A3D" w:rsidRPr="00FF04CF" w:rsidRDefault="00051A3D" w:rsidP="00B07CC2">
            <w:pPr>
              <w:pStyle w:val="Header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Decrease in customer effort score</w:t>
            </w:r>
          </w:p>
        </w:tc>
      </w:tr>
      <w:tr w:rsidR="00B07CC2" w:rsidRPr="00FF04CF" w14:paraId="70B87552" w14:textId="77777777" w:rsidTr="002A530E">
        <w:tc>
          <w:tcPr>
            <w:tcW w:w="5637" w:type="dxa"/>
          </w:tcPr>
          <w:p w14:paraId="46383CF3" w14:textId="77777777" w:rsidR="00B07CC2" w:rsidRPr="00FF04CF" w:rsidRDefault="00B07CC2" w:rsidP="00B07CC2">
            <w:pPr>
              <w:pStyle w:val="Header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Provide mentoring and coaching for relevant internal stakeholders on digital development</w:t>
            </w:r>
            <w:r w:rsidR="005A0D65" w:rsidRPr="00FF04CF">
              <w:rPr>
                <w:rFonts w:asciiTheme="minorHAnsi" w:hAnsiTheme="minorHAnsi" w:cstheme="minorHAnsi"/>
                <w:sz w:val="22"/>
                <w:szCs w:val="22"/>
              </w:rPr>
              <w:t>, strategy and design</w:t>
            </w:r>
          </w:p>
        </w:tc>
        <w:tc>
          <w:tcPr>
            <w:tcW w:w="4677" w:type="dxa"/>
          </w:tcPr>
          <w:p w14:paraId="7686FF1B" w14:textId="77777777" w:rsidR="00B07CC2" w:rsidRPr="00FF04CF" w:rsidRDefault="005A0D65" w:rsidP="00B07CC2">
            <w:pPr>
              <w:pStyle w:val="Header"/>
              <w:numPr>
                <w:ilvl w:val="0"/>
                <w:numId w:val="31"/>
              </w:numPr>
              <w:spacing w:before="60"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Delivery of a fully integrated, cohesive suite of online products and services across all parts of APM</w:t>
            </w:r>
          </w:p>
          <w:p w14:paraId="33F59DEE" w14:textId="77777777" w:rsidR="00B07CC2" w:rsidRPr="00FF04CF" w:rsidRDefault="00B07CC2" w:rsidP="005A0D65">
            <w:pPr>
              <w:pStyle w:val="Header"/>
              <w:spacing w:before="60" w:after="6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F79BE07" w14:textId="77777777" w:rsidR="0067452E" w:rsidRPr="00FF04CF" w:rsidRDefault="0067452E" w:rsidP="0067452E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2C7BFA78" w14:textId="77777777" w:rsidR="00200E0C" w:rsidRPr="00FF04CF" w:rsidRDefault="00200E0C" w:rsidP="00D0272B">
      <w:pPr>
        <w:rPr>
          <w:rFonts w:asciiTheme="minorHAnsi" w:hAnsiTheme="minorHAnsi" w:cstheme="minorHAnsi"/>
          <w:b/>
          <w:sz w:val="22"/>
          <w:szCs w:val="22"/>
        </w:rPr>
      </w:pPr>
      <w:r w:rsidRPr="00FF04CF">
        <w:rPr>
          <w:rFonts w:asciiTheme="minorHAnsi" w:hAnsiTheme="minorHAnsi" w:cstheme="minorHAnsi"/>
          <w:b/>
          <w:sz w:val="22"/>
          <w:szCs w:val="22"/>
        </w:rPr>
        <w:t xml:space="preserve">Person </w:t>
      </w:r>
      <w:r w:rsidR="00922051" w:rsidRPr="00FF04CF">
        <w:rPr>
          <w:rFonts w:asciiTheme="minorHAnsi" w:hAnsiTheme="minorHAnsi" w:cstheme="minorHAnsi"/>
          <w:b/>
          <w:sz w:val="22"/>
          <w:szCs w:val="22"/>
        </w:rPr>
        <w:t>Specification –</w:t>
      </w:r>
    </w:p>
    <w:p w14:paraId="2B44A509" w14:textId="77777777" w:rsidR="004A3317" w:rsidRPr="00FF04CF" w:rsidRDefault="004A3317" w:rsidP="00D0272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0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09"/>
        <w:gridCol w:w="6957"/>
        <w:gridCol w:w="1512"/>
      </w:tblGrid>
      <w:tr w:rsidR="00403418" w:rsidRPr="00FF04CF" w14:paraId="4C03BD83" w14:textId="77777777" w:rsidTr="00624152">
        <w:trPr>
          <w:trHeight w:val="432"/>
          <w:tblHeader/>
        </w:trPr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14:paraId="037C2323" w14:textId="77777777" w:rsidR="00403418" w:rsidRPr="00FF04CF" w:rsidRDefault="00403418" w:rsidP="00244A0E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Attribute</w:t>
            </w:r>
          </w:p>
        </w:tc>
        <w:tc>
          <w:tcPr>
            <w:tcW w:w="69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14:paraId="4C5CB986" w14:textId="77777777" w:rsidR="002A293F" w:rsidRPr="00FF04CF" w:rsidRDefault="00403418" w:rsidP="00244A0E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5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993366"/>
            <w:vAlign w:val="center"/>
          </w:tcPr>
          <w:p w14:paraId="1C463248" w14:textId="77777777" w:rsidR="002A293F" w:rsidRPr="00FF04CF" w:rsidRDefault="00403418" w:rsidP="00244A0E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Essential / desirable</w:t>
            </w:r>
          </w:p>
        </w:tc>
      </w:tr>
      <w:tr w:rsidR="004A3317" w:rsidRPr="00FF04CF" w14:paraId="12996EAA" w14:textId="77777777" w:rsidTr="00624152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8A1DC3" w14:textId="77777777" w:rsidR="004A3317" w:rsidRPr="00FF04CF" w:rsidRDefault="004A3317" w:rsidP="00D0272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Qualifications </w:t>
            </w:r>
            <w:r w:rsidRPr="00FF04CF">
              <w:rPr>
                <w:rFonts w:asciiTheme="minorHAnsi" w:hAnsiTheme="minorHAnsi" w:cstheme="minorHAnsi"/>
                <w:i/>
                <w:sz w:val="22"/>
                <w:szCs w:val="22"/>
              </w:rPr>
              <w:t>(7)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12" w:space="0" w:color="auto"/>
            </w:tcBorders>
          </w:tcPr>
          <w:p w14:paraId="3BA48D25" w14:textId="77777777" w:rsidR="00337561" w:rsidRPr="00FF04CF" w:rsidRDefault="0024603A" w:rsidP="007E1F31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GB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Relevant</w:t>
            </w:r>
            <w:r w:rsidR="004A3317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professional qualification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A3317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4A3317" w:rsidRPr="00FF04CF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="004A3317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3DCC" w:rsidRPr="00FF04CF">
              <w:rPr>
                <w:rFonts w:asciiTheme="minorHAnsi" w:hAnsiTheme="minorHAnsi" w:cstheme="minorHAnsi"/>
                <w:sz w:val="22"/>
                <w:szCs w:val="22"/>
              </w:rPr>
              <w:t>CSPO</w:t>
            </w:r>
            <w:r w:rsidR="00337561" w:rsidRPr="00FF04CF">
              <w:rPr>
                <w:rFonts w:asciiTheme="minorHAnsi" w:hAnsiTheme="minorHAnsi" w:cstheme="minorHAnsi"/>
                <w:color w:val="333333"/>
                <w:sz w:val="22"/>
                <w:szCs w:val="22"/>
                <w:lang w:val="en-US" w:eastAsia="en-GB"/>
              </w:rPr>
              <w:t xml:space="preserve"> </w:t>
            </w:r>
          </w:p>
          <w:p w14:paraId="32C78CF9" w14:textId="77777777" w:rsidR="004A3317" w:rsidRPr="00FF04CF" w:rsidRDefault="004A3317" w:rsidP="004837E5">
            <w:pPr>
              <w:shd w:val="clear" w:color="auto" w:fill="FFFFFF"/>
              <w:spacing w:before="100" w:beforeAutospacing="1" w:after="100" w:afterAutospacing="1" w:line="360" w:lineRule="atLeast"/>
              <w:ind w:left="6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</w:tcPr>
          <w:p w14:paraId="2C77FFB4" w14:textId="77777777" w:rsidR="004A3317" w:rsidRPr="00FF04CF" w:rsidRDefault="004A3317" w:rsidP="00244A0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</w:tr>
      <w:tr w:rsidR="004A3317" w:rsidRPr="00FF04CF" w14:paraId="55AB3C88" w14:textId="77777777" w:rsidTr="00624152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37342B" w14:textId="77777777" w:rsidR="004A3317" w:rsidRPr="00FF04CF" w:rsidRDefault="004A3317" w:rsidP="00D0272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Experience </w:t>
            </w:r>
            <w:r w:rsidRPr="00FF04CF">
              <w:rPr>
                <w:rFonts w:asciiTheme="minorHAnsi" w:hAnsiTheme="minorHAnsi" w:cstheme="minorHAnsi"/>
                <w:i/>
                <w:sz w:val="22"/>
                <w:szCs w:val="22"/>
              </w:rPr>
              <w:t>(8)</w:t>
            </w:r>
          </w:p>
        </w:tc>
        <w:tc>
          <w:tcPr>
            <w:tcW w:w="6957" w:type="dxa"/>
            <w:tcBorders>
              <w:top w:val="single" w:sz="12" w:space="0" w:color="auto"/>
              <w:bottom w:val="single" w:sz="12" w:space="0" w:color="auto"/>
            </w:tcBorders>
          </w:tcPr>
          <w:p w14:paraId="17D9293E" w14:textId="77777777" w:rsidR="000478C9" w:rsidRPr="00FF04CF" w:rsidRDefault="004837E5" w:rsidP="000478C9">
            <w:pPr>
              <w:pStyle w:val="ListParagraph"/>
              <w:numPr>
                <w:ilvl w:val="0"/>
                <w:numId w:val="36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5 years’ experience</w:t>
            </w:r>
            <w:r w:rsidR="00337561"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3DCC" w:rsidRPr="00FF04CF">
              <w:rPr>
                <w:rFonts w:asciiTheme="minorHAnsi" w:hAnsiTheme="minorHAnsi" w:cstheme="minorHAnsi"/>
                <w:sz w:val="22"/>
                <w:szCs w:val="22"/>
              </w:rPr>
              <w:t>in a similar role</w:t>
            </w:r>
          </w:p>
          <w:p w14:paraId="010FFE47" w14:textId="77777777" w:rsidR="004A3317" w:rsidRPr="00FF04CF" w:rsidRDefault="004A3317" w:rsidP="000478C9">
            <w:pPr>
              <w:pStyle w:val="ListParagraph"/>
              <w:numPr>
                <w:ilvl w:val="0"/>
                <w:numId w:val="36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Demonstrable experience </w:t>
            </w:r>
            <w:r w:rsidR="007E1F31" w:rsidRPr="00FF04CF">
              <w:rPr>
                <w:rFonts w:asciiTheme="minorHAnsi" w:hAnsiTheme="minorHAnsi" w:cstheme="minorHAnsi"/>
                <w:sz w:val="22"/>
                <w:szCs w:val="22"/>
              </w:rPr>
              <w:t>in cross-organisational prioritisation of requirements with multiple stakeholders</w:t>
            </w:r>
          </w:p>
          <w:p w14:paraId="5D9A9999" w14:textId="77777777" w:rsidR="00337561" w:rsidRPr="00FF04CF" w:rsidRDefault="00337561" w:rsidP="000478C9">
            <w:pPr>
              <w:pStyle w:val="ListParagraph"/>
              <w:numPr>
                <w:ilvl w:val="0"/>
                <w:numId w:val="36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Excellent communications skills both written (focused and clear) and presentation including experience of </w:t>
            </w:r>
            <w:r w:rsidR="00F0316B" w:rsidRPr="00FF04CF">
              <w:rPr>
                <w:rFonts w:asciiTheme="minorHAnsi" w:hAnsiTheme="minorHAnsi" w:cstheme="minorHAnsi"/>
                <w:sz w:val="22"/>
                <w:szCs w:val="22"/>
              </w:rPr>
              <w:t>facilitating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workshops</w:t>
            </w:r>
          </w:p>
          <w:p w14:paraId="0F035814" w14:textId="77777777" w:rsidR="007E1F31" w:rsidRPr="00FF04CF" w:rsidRDefault="007E1F31" w:rsidP="007E1F31">
            <w:pPr>
              <w:pStyle w:val="ListParagraph"/>
              <w:numPr>
                <w:ilvl w:val="0"/>
                <w:numId w:val="36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Experience of current project management processes and practices including agile methodologies</w:t>
            </w:r>
          </w:p>
          <w:p w14:paraId="0E56BFE0" w14:textId="77777777" w:rsidR="007E1F31" w:rsidRPr="00FF04CF" w:rsidRDefault="007E1F31" w:rsidP="007E1F31">
            <w:pPr>
              <w:pStyle w:val="ListParagraph"/>
              <w:numPr>
                <w:ilvl w:val="0"/>
                <w:numId w:val="36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Understanding of business analysis processes and technical delivery management practices</w:t>
            </w:r>
          </w:p>
          <w:p w14:paraId="310BA83A" w14:textId="77777777" w:rsidR="00EF2BA0" w:rsidRPr="00FF04CF" w:rsidRDefault="00EF2BA0" w:rsidP="007E1F31">
            <w:pPr>
              <w:spacing w:before="60" w:after="60"/>
              <w:ind w:left="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27418739" w14:textId="77777777" w:rsidR="004A3317" w:rsidRPr="00FF04CF" w:rsidRDefault="004A3317" w:rsidP="00244A0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17ED5A7E" w14:textId="77777777" w:rsidR="004A3317" w:rsidRPr="00FF04CF" w:rsidRDefault="00C35BC4" w:rsidP="00244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07B563E0" w14:textId="77777777" w:rsidR="00302BAF" w:rsidRPr="00FF04CF" w:rsidRDefault="00302BAF" w:rsidP="0024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54285" w14:textId="77777777" w:rsidR="00302BAF" w:rsidRPr="00FF04CF" w:rsidRDefault="00302BAF" w:rsidP="00244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2E95C05C" w14:textId="77777777" w:rsidR="00606A82" w:rsidRPr="00FF04CF" w:rsidRDefault="00606A82" w:rsidP="0024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14D4F" w14:textId="77777777" w:rsidR="00302BAF" w:rsidRPr="00FF04CF" w:rsidRDefault="00302BAF" w:rsidP="00244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46FF98E7" w14:textId="77777777" w:rsidR="007E1F31" w:rsidRPr="00FF04CF" w:rsidRDefault="007E1F31" w:rsidP="0024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9C184" w14:textId="77777777" w:rsidR="007E1F31" w:rsidRPr="00FF04CF" w:rsidRDefault="007E1F31" w:rsidP="00244A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63A1B87F" w14:textId="77777777" w:rsidR="00302BAF" w:rsidRPr="00FF04CF" w:rsidRDefault="00302BAF" w:rsidP="0024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FCE48" w14:textId="77777777" w:rsidR="00302BAF" w:rsidRPr="00FF04CF" w:rsidRDefault="00302BAF" w:rsidP="00244A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97A73" w14:textId="77777777" w:rsidR="00C35BC4" w:rsidRPr="00FF04CF" w:rsidRDefault="00C35BC4" w:rsidP="006241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317" w:rsidRPr="00FF04CF" w14:paraId="0D480032" w14:textId="77777777" w:rsidTr="00624152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E146F" w14:textId="77777777" w:rsidR="004A3317" w:rsidRPr="00FF04CF" w:rsidRDefault="004A3317" w:rsidP="00D0272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6957" w:type="dxa"/>
            <w:tcBorders>
              <w:top w:val="single" w:sz="12" w:space="0" w:color="auto"/>
              <w:bottom w:val="single" w:sz="12" w:space="0" w:color="auto"/>
            </w:tcBorders>
          </w:tcPr>
          <w:p w14:paraId="1016B06A" w14:textId="1A91096F" w:rsidR="002B59E8" w:rsidRPr="00FF04CF" w:rsidRDefault="00606A82" w:rsidP="002B59E8">
            <w:pPr>
              <w:pStyle w:val="ListParagraph"/>
              <w:numPr>
                <w:ilvl w:val="0"/>
                <w:numId w:val="40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Experience of CRM and data driven membership organisations</w:t>
            </w:r>
          </w:p>
          <w:p w14:paraId="4923969B" w14:textId="77777777" w:rsidR="002B59E8" w:rsidRPr="00FF04CF" w:rsidRDefault="002B59E8" w:rsidP="004325A9">
            <w:pPr>
              <w:pStyle w:val="ListParagraph"/>
              <w:spacing w:before="60" w:after="60"/>
              <w:ind w:left="32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B8D18" w14:textId="77777777" w:rsidR="00606A82" w:rsidRPr="00FF04CF" w:rsidRDefault="00606A82" w:rsidP="002A530E">
            <w:pPr>
              <w:pStyle w:val="ListParagraph"/>
              <w:numPr>
                <w:ilvl w:val="0"/>
                <w:numId w:val="40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Experience with maturing digital services </w:t>
            </w:r>
            <w:r w:rsidR="0093194D" w:rsidRPr="00FF04CF">
              <w:rPr>
                <w:rFonts w:asciiTheme="minorHAnsi" w:hAnsiTheme="minorHAnsi" w:cstheme="minorHAnsi"/>
                <w:sz w:val="22"/>
                <w:szCs w:val="22"/>
              </w:rPr>
              <w:t>and the delivery of user centric products</w:t>
            </w:r>
          </w:p>
          <w:p w14:paraId="3770BB85" w14:textId="77777777" w:rsidR="00F0316B" w:rsidRPr="00FF04CF" w:rsidRDefault="00F0316B" w:rsidP="002A530E">
            <w:pPr>
              <w:pStyle w:val="ListParagraph"/>
              <w:numPr>
                <w:ilvl w:val="0"/>
                <w:numId w:val="40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Awareness of membership and qualification organisation products and processes</w:t>
            </w:r>
          </w:p>
          <w:p w14:paraId="7AD6A312" w14:textId="77777777" w:rsidR="00B2746F" w:rsidRPr="00FF04CF" w:rsidRDefault="00B2746F" w:rsidP="00624152">
            <w:pPr>
              <w:pStyle w:val="ListParagraph"/>
              <w:numPr>
                <w:ilvl w:val="0"/>
                <w:numId w:val="40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proofErr w:type="gramStart"/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end to end</w:t>
            </w:r>
            <w:proofErr w:type="gramEnd"/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business functions such as customer services, product development, finance, HR and IT)</w:t>
            </w:r>
          </w:p>
          <w:p w14:paraId="173AEDDE" w14:textId="77777777" w:rsidR="00EF2BA0" w:rsidRPr="00FF04CF" w:rsidRDefault="00EF2BA0" w:rsidP="00606A82">
            <w:pPr>
              <w:pStyle w:val="ListParagraph"/>
              <w:spacing w:before="60" w:after="60"/>
              <w:ind w:left="3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</w:tcPr>
          <w:p w14:paraId="4AC408BB" w14:textId="77777777" w:rsidR="004A3317" w:rsidRPr="00FF04CF" w:rsidRDefault="007E1F31" w:rsidP="00244A0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  <w:p w14:paraId="5D8FD8C8" w14:textId="77777777" w:rsidR="007E1F31" w:rsidRPr="00FF04CF" w:rsidRDefault="007E1F31" w:rsidP="00244A0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C4B3E" w14:textId="77777777" w:rsidR="004A3317" w:rsidRPr="00FF04CF" w:rsidRDefault="00606A82" w:rsidP="00244A0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255F7A84" w14:textId="77777777" w:rsidR="007E1F31" w:rsidRPr="00FF04CF" w:rsidRDefault="007E1F31" w:rsidP="00244A0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BF07E" w14:textId="77777777" w:rsidR="004A3317" w:rsidRPr="00FF04CF" w:rsidRDefault="00C35BC4" w:rsidP="00C35B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  <w:p w14:paraId="28760A1C" w14:textId="77777777" w:rsidR="00606A82" w:rsidRPr="00FF04CF" w:rsidRDefault="00606A82" w:rsidP="00C35B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EA312" w14:textId="77777777" w:rsidR="004837E5" w:rsidRPr="00FF04CF" w:rsidRDefault="004837E5" w:rsidP="00C35B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5672CDA4" w14:textId="77777777" w:rsidR="004837E5" w:rsidRPr="00FF04CF" w:rsidRDefault="004837E5" w:rsidP="00C35BC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F9D" w:rsidRPr="00FF04CF" w14:paraId="55497630" w14:textId="77777777" w:rsidTr="00873B6E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3C3C0F" w14:textId="77777777" w:rsidR="00787F9D" w:rsidRPr="00FF04CF" w:rsidRDefault="00787F9D" w:rsidP="00787F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6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D8C047" w14:textId="77777777" w:rsidR="00D06346" w:rsidRPr="00FF04CF" w:rsidRDefault="00D06346" w:rsidP="00D06346">
            <w:pPr>
              <w:pStyle w:val="ListParagraph"/>
              <w:numPr>
                <w:ilvl w:val="0"/>
                <w:numId w:val="40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Solution driven, able to make pragmatic decisions balancing effort versus benefit</w:t>
            </w:r>
          </w:p>
          <w:p w14:paraId="21551972" w14:textId="77777777" w:rsidR="00D06346" w:rsidRPr="00FF04CF" w:rsidRDefault="00D06346" w:rsidP="00D06346">
            <w:pPr>
              <w:pStyle w:val="ListParagraph"/>
              <w:numPr>
                <w:ilvl w:val="0"/>
                <w:numId w:val="40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Comfortable with ambiguity in requirements, able to take initiatives forward with an iterative approach to requirements building</w:t>
            </w:r>
          </w:p>
          <w:p w14:paraId="58BDDFFD" w14:textId="77777777" w:rsidR="00D06346" w:rsidRPr="00FF04CF" w:rsidRDefault="00D06346" w:rsidP="00D06346">
            <w:pPr>
              <w:pStyle w:val="ListParagraph"/>
              <w:numPr>
                <w:ilvl w:val="0"/>
                <w:numId w:val="40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Experienced at working with a range of delivery teams from technical experts in IT to end users</w:t>
            </w:r>
          </w:p>
          <w:p w14:paraId="0746C1E2" w14:textId="77777777" w:rsidR="00787F9D" w:rsidRPr="00FF04CF" w:rsidRDefault="00787F9D" w:rsidP="00D06346">
            <w:pPr>
              <w:pStyle w:val="ListParagraph"/>
              <w:numPr>
                <w:ilvl w:val="0"/>
                <w:numId w:val="40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Excellent management and </w:t>
            </w:r>
            <w:r w:rsidR="00D06346" w:rsidRPr="00FF04CF">
              <w:rPr>
                <w:rFonts w:asciiTheme="minorHAnsi" w:hAnsiTheme="minorHAnsi" w:cstheme="minorHAnsi"/>
                <w:sz w:val="22"/>
                <w:szCs w:val="22"/>
              </w:rPr>
              <w:t>collaboration</w:t>
            </w: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 skills</w:t>
            </w:r>
          </w:p>
          <w:p w14:paraId="4088ADD4" w14:textId="77777777" w:rsidR="00787F9D" w:rsidRPr="00FF04CF" w:rsidRDefault="00787F9D" w:rsidP="00D06346">
            <w:pPr>
              <w:pStyle w:val="ListParagraph"/>
              <w:numPr>
                <w:ilvl w:val="0"/>
                <w:numId w:val="40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Flexible approach to work and problem solving</w:t>
            </w:r>
          </w:p>
          <w:p w14:paraId="568176BB" w14:textId="77777777" w:rsidR="00787F9D" w:rsidRPr="00FF04CF" w:rsidRDefault="00787F9D" w:rsidP="00D06346">
            <w:pPr>
              <w:pStyle w:val="ListParagraph"/>
              <w:numPr>
                <w:ilvl w:val="0"/>
                <w:numId w:val="40"/>
              </w:numPr>
              <w:spacing w:before="60" w:after="60"/>
              <w:ind w:left="328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Excellent communication skills with the ability to explain complex technical issues to a non-technical audience</w:t>
            </w:r>
          </w:p>
          <w:p w14:paraId="3FB4C02C" w14:textId="77777777" w:rsidR="00787F9D" w:rsidRPr="00FF04CF" w:rsidRDefault="00787F9D" w:rsidP="00D0634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D2277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Essential</w:t>
            </w:r>
          </w:p>
          <w:p w14:paraId="085FF7D7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64B3A6F4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5B18D327" w14:textId="77777777" w:rsidR="00787F9D" w:rsidRPr="00FF04CF" w:rsidRDefault="00787F9D" w:rsidP="00D0634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62696A50" w14:textId="77777777" w:rsidR="00787F9D" w:rsidRPr="00FF04CF" w:rsidRDefault="00D06346" w:rsidP="00D06346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Essential</w:t>
            </w:r>
          </w:p>
          <w:p w14:paraId="01207587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</w:tr>
      <w:tr w:rsidR="00787F9D" w:rsidRPr="00FF04CF" w14:paraId="786BD81C" w14:textId="77777777" w:rsidTr="001634F3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7E77A" w14:textId="77777777" w:rsidR="00787F9D" w:rsidRPr="00FF04CF" w:rsidRDefault="00787F9D" w:rsidP="00787F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Behaviour / comp</w:t>
            </w:r>
            <w:r w:rsidR="00D06346" w:rsidRPr="00FF04CF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FF04CF">
              <w:rPr>
                <w:rFonts w:asciiTheme="minorHAnsi" w:hAnsiTheme="minorHAnsi" w:cstheme="minorHAnsi"/>
                <w:b/>
                <w:sz w:val="22"/>
                <w:szCs w:val="22"/>
              </w:rPr>
              <w:t>tency</w:t>
            </w:r>
          </w:p>
        </w:tc>
        <w:tc>
          <w:tcPr>
            <w:tcW w:w="6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82909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Passionate about delivering the highest quality customer service.</w:t>
            </w:r>
          </w:p>
          <w:p w14:paraId="2D9AFF89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Open, consultative and enjoys working with others</w:t>
            </w:r>
          </w:p>
          <w:p w14:paraId="2E49E644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Hands on practical approach</w:t>
            </w:r>
          </w:p>
          <w:p w14:paraId="64137AB8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 xml:space="preserve">Positive approach even when experiencing </w:t>
            </w:r>
            <w:proofErr w:type="gramStart"/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set backs</w:t>
            </w:r>
            <w:proofErr w:type="gramEnd"/>
          </w:p>
          <w:p w14:paraId="5A57D1A3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Able to demonstrate initiative and a proactive approach to daily tasks</w:t>
            </w:r>
          </w:p>
          <w:p w14:paraId="76125086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Able to manage and prioritise tasks and time efficiently</w:t>
            </w:r>
          </w:p>
          <w:p w14:paraId="37A81D9D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Good listener who takes time to understand different perspectives</w:t>
            </w:r>
          </w:p>
          <w:p w14:paraId="4784F078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Able to work flexible hours on request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9FCAA" w14:textId="06BFD9BB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642EF420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78585ED1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713A670B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688FF938" w14:textId="77777777" w:rsidR="00787F9D" w:rsidRPr="00FF04CF" w:rsidRDefault="00787F9D" w:rsidP="00787F9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8CCA8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47B037C6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4E5892C0" w14:textId="77777777" w:rsidR="00787F9D" w:rsidRPr="00FF04CF" w:rsidRDefault="00787F9D" w:rsidP="00787F9D">
            <w:pPr>
              <w:spacing w:before="120" w:after="120"/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2B833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14:paraId="7E615E4E" w14:textId="77777777" w:rsidR="00787F9D" w:rsidRPr="00FF04CF" w:rsidRDefault="00787F9D" w:rsidP="00787F9D">
            <w:pPr>
              <w:numPr>
                <w:ilvl w:val="0"/>
                <w:numId w:val="16"/>
              </w:numPr>
              <w:tabs>
                <w:tab w:val="clear" w:pos="360"/>
                <w:tab w:val="num" w:pos="176"/>
              </w:tabs>
              <w:spacing w:before="120" w:after="120"/>
              <w:ind w:left="176" w:hanging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</w:tr>
    </w:tbl>
    <w:p w14:paraId="5C4E9B16" w14:textId="77777777" w:rsidR="00244A0E" w:rsidRPr="00FF04CF" w:rsidRDefault="00244A0E" w:rsidP="000D4CD6">
      <w:pPr>
        <w:rPr>
          <w:rFonts w:asciiTheme="minorHAnsi" w:hAnsiTheme="minorHAnsi" w:cstheme="minorHAnsi"/>
          <w:sz w:val="22"/>
          <w:szCs w:val="22"/>
        </w:rPr>
      </w:pPr>
    </w:p>
    <w:p w14:paraId="4EA09101" w14:textId="77777777" w:rsidR="00787F9D" w:rsidRPr="00FF04CF" w:rsidRDefault="00787F9D" w:rsidP="000D4CD6">
      <w:pPr>
        <w:rPr>
          <w:rFonts w:asciiTheme="minorHAnsi" w:hAnsiTheme="minorHAnsi" w:cstheme="minorHAnsi"/>
          <w:sz w:val="22"/>
          <w:szCs w:val="22"/>
        </w:rPr>
      </w:pPr>
    </w:p>
    <w:p w14:paraId="00E7B06E" w14:textId="77777777" w:rsidR="00787F9D" w:rsidRPr="00FF04CF" w:rsidRDefault="00787F9D">
      <w:pPr>
        <w:rPr>
          <w:rFonts w:asciiTheme="minorHAnsi" w:hAnsiTheme="minorHAnsi" w:cstheme="minorHAnsi"/>
          <w:sz w:val="22"/>
          <w:szCs w:val="22"/>
        </w:rPr>
      </w:pPr>
      <w:r w:rsidRPr="00FF04CF">
        <w:rPr>
          <w:rFonts w:asciiTheme="minorHAnsi" w:hAnsiTheme="minorHAnsi" w:cstheme="minorHAnsi"/>
          <w:sz w:val="22"/>
          <w:szCs w:val="22"/>
        </w:rPr>
        <w:br w:type="page"/>
      </w:r>
    </w:p>
    <w:p w14:paraId="53681000" w14:textId="77777777" w:rsidR="00787F9D" w:rsidRPr="00FF04CF" w:rsidRDefault="00787F9D" w:rsidP="000D4CD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470"/>
      </w:tblGrid>
      <w:tr w:rsidR="00787F9D" w:rsidRPr="00FF04CF" w14:paraId="19B1C1CD" w14:textId="77777777" w:rsidTr="00670F38">
        <w:trPr>
          <w:trHeight w:val="432"/>
          <w:tblHeader/>
        </w:trPr>
        <w:tc>
          <w:tcPr>
            <w:tcW w:w="93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93366"/>
            <w:vAlign w:val="center"/>
          </w:tcPr>
          <w:p w14:paraId="5A3AB800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Supporting Behaviours</w:t>
            </w:r>
          </w:p>
        </w:tc>
      </w:tr>
      <w:tr w:rsidR="00787F9D" w:rsidRPr="00FF04CF" w14:paraId="104967FE" w14:textId="77777777" w:rsidTr="00670F38">
        <w:trPr>
          <w:trHeight w:val="233"/>
          <w:tblHeader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49B3B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Behaviour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A40465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Description</w:t>
            </w:r>
          </w:p>
        </w:tc>
      </w:tr>
      <w:tr w:rsidR="00787F9D" w:rsidRPr="00FF04CF" w14:paraId="1529A178" w14:textId="77777777" w:rsidTr="00670F38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2731D2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Communication</w:t>
            </w:r>
          </w:p>
          <w:p w14:paraId="59AF281E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2F738" w14:textId="77777777" w:rsidR="00787F9D" w:rsidRPr="00FF04CF" w:rsidRDefault="00787F9D" w:rsidP="00787F9D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Writes and speaks clearly, concisely and persuasively</w:t>
            </w:r>
          </w:p>
          <w:p w14:paraId="19F2DD89" w14:textId="77777777" w:rsidR="00787F9D" w:rsidRPr="00FF04CF" w:rsidRDefault="00787F9D" w:rsidP="00670F38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787F9D" w:rsidRPr="00FF04CF" w14:paraId="43D998FC" w14:textId="77777777" w:rsidTr="00670F38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24441E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Customer and Supplier Focus</w:t>
            </w:r>
          </w:p>
          <w:p w14:paraId="7F5636B2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7D37FC" w14:textId="77777777" w:rsidR="00787F9D" w:rsidRPr="00FF04CF" w:rsidRDefault="00787F9D" w:rsidP="00787F9D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Ability to understand the needs and priorities of customers (inside and outside the organisation) and the desire to meet their expectations</w:t>
            </w:r>
          </w:p>
        </w:tc>
      </w:tr>
      <w:tr w:rsidR="00787F9D" w:rsidRPr="00FF04CF" w14:paraId="7332D3E8" w14:textId="77777777" w:rsidTr="00670F38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CEDE9B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Working Together / Teamwork</w:t>
            </w:r>
          </w:p>
          <w:p w14:paraId="543E98BB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760F29" w14:textId="77777777" w:rsidR="00787F9D" w:rsidRPr="00FF04CF" w:rsidRDefault="00787F9D" w:rsidP="00787F9D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Demonstrates strong team-working ethic and ability to work with a wide range of stakeholders at all levels</w:t>
            </w:r>
          </w:p>
          <w:p w14:paraId="4C304779" w14:textId="77777777" w:rsidR="00787F9D" w:rsidRPr="00FF04CF" w:rsidRDefault="00787F9D" w:rsidP="00670F38">
            <w:p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787F9D" w:rsidRPr="00FF04CF" w14:paraId="57638B91" w14:textId="77777777" w:rsidTr="00670F38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F8669C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Leadership and Developing People</w:t>
            </w:r>
          </w:p>
          <w:p w14:paraId="77856E46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E45A28" w14:textId="77777777" w:rsidR="00787F9D" w:rsidRPr="00FF04CF" w:rsidRDefault="00787F9D" w:rsidP="00787F9D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Ability to assist team members in reaching full potential through feedback, coaching, development and training</w:t>
            </w:r>
          </w:p>
        </w:tc>
      </w:tr>
      <w:tr w:rsidR="00787F9D" w:rsidRPr="00FF04CF" w14:paraId="52B1F529" w14:textId="77777777" w:rsidTr="00670F38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E2E1E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Problem Solving and Ownership</w:t>
            </w:r>
          </w:p>
          <w:p w14:paraId="6C6BF2B6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4B2AB4" w14:textId="77777777" w:rsidR="00787F9D" w:rsidRPr="00FF04CF" w:rsidRDefault="00787F9D" w:rsidP="00787F9D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Takes ownership of problems and can apply intellectual and creative skills to implementing solutions</w:t>
            </w:r>
          </w:p>
        </w:tc>
      </w:tr>
      <w:tr w:rsidR="00787F9D" w:rsidRPr="00FF04CF" w14:paraId="023A4EF1" w14:textId="77777777" w:rsidTr="00670F38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170176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Improvement, Change and Creativity</w:t>
            </w:r>
          </w:p>
          <w:p w14:paraId="5D9FBDFE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48A6F8" w14:textId="77777777" w:rsidR="00787F9D" w:rsidRPr="00FF04CF" w:rsidRDefault="00787F9D" w:rsidP="00787F9D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Willingness to challenge assumptions and ability to adapt or generate imaginative and innovative ideas</w:t>
            </w:r>
          </w:p>
        </w:tc>
      </w:tr>
      <w:tr w:rsidR="00787F9D" w:rsidRPr="00FF04CF" w14:paraId="00992D5C" w14:textId="77777777" w:rsidTr="00670F38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F314AC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Planning and Organising</w:t>
            </w:r>
          </w:p>
          <w:p w14:paraId="356CC8E7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641C2A" w14:textId="77777777" w:rsidR="00787F9D" w:rsidRPr="00FF04CF" w:rsidRDefault="00787F9D" w:rsidP="00787F9D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Ability to develop clear, efficient and logical approaches to work</w:t>
            </w:r>
          </w:p>
        </w:tc>
      </w:tr>
      <w:tr w:rsidR="00787F9D" w:rsidRPr="00FF04CF" w14:paraId="33863908" w14:textId="77777777" w:rsidTr="00670F38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6DDB72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Organisational Commitment</w:t>
            </w:r>
          </w:p>
          <w:p w14:paraId="048860A9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EF0F3DE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8843E" w14:textId="77777777" w:rsidR="00787F9D" w:rsidRPr="00FF04CF" w:rsidRDefault="00787F9D" w:rsidP="00787F9D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Can demonstrate commitment to the APM and actively embodies the values of the organization by maintaining a professional image at all times.</w:t>
            </w:r>
          </w:p>
        </w:tc>
      </w:tr>
      <w:tr w:rsidR="00787F9D" w:rsidRPr="00FF04CF" w14:paraId="63F6BAB5" w14:textId="77777777" w:rsidTr="00670F38"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46C125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Resilience</w:t>
            </w:r>
          </w:p>
          <w:p w14:paraId="186C8F19" w14:textId="77777777" w:rsidR="00787F9D" w:rsidRPr="00FF04CF" w:rsidRDefault="00787F9D" w:rsidP="00670F38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7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A5FB7" w14:textId="77777777" w:rsidR="00787F9D" w:rsidRPr="00FF04CF" w:rsidRDefault="00787F9D" w:rsidP="00787F9D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F04C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Ability to maintain control and performance during stressful situations</w:t>
            </w:r>
          </w:p>
        </w:tc>
      </w:tr>
    </w:tbl>
    <w:p w14:paraId="0B6599AF" w14:textId="77777777" w:rsidR="00787F9D" w:rsidRPr="00FF04CF" w:rsidRDefault="00787F9D" w:rsidP="000D4CD6">
      <w:pPr>
        <w:rPr>
          <w:rFonts w:asciiTheme="minorHAnsi" w:hAnsiTheme="minorHAnsi" w:cstheme="minorHAnsi"/>
          <w:sz w:val="22"/>
          <w:szCs w:val="22"/>
        </w:rPr>
      </w:pPr>
    </w:p>
    <w:sectPr w:rsidR="00787F9D" w:rsidRPr="00FF04CF" w:rsidSect="00624152">
      <w:headerReference w:type="default" r:id="rId7"/>
      <w:footerReference w:type="default" r:id="rId8"/>
      <w:pgSz w:w="12240" w:h="15840"/>
      <w:pgMar w:top="1701" w:right="1134" w:bottom="85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7116" w14:textId="77777777" w:rsidR="00D96986" w:rsidRDefault="00D96986">
      <w:r>
        <w:separator/>
      </w:r>
    </w:p>
  </w:endnote>
  <w:endnote w:type="continuationSeparator" w:id="0">
    <w:p w14:paraId="545CAF20" w14:textId="77777777" w:rsidR="00D96986" w:rsidRDefault="00D9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26FF" w14:textId="77777777" w:rsidR="00606A82" w:rsidRPr="00B73ADE" w:rsidRDefault="00606A82" w:rsidP="00B73A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D2CBE" w14:textId="77777777" w:rsidR="00D96986" w:rsidRDefault="00D96986">
      <w:r>
        <w:separator/>
      </w:r>
    </w:p>
  </w:footnote>
  <w:footnote w:type="continuationSeparator" w:id="0">
    <w:p w14:paraId="71B5959E" w14:textId="77777777" w:rsidR="00D96986" w:rsidRDefault="00D9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22A9" w14:textId="6AD7ED84" w:rsidR="00606A82" w:rsidRDefault="00FF04CF" w:rsidP="00624152">
    <w:pPr>
      <w:tabs>
        <w:tab w:val="left" w:pos="3675"/>
      </w:tabs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C5066" wp14:editId="78BFC042">
          <wp:simplePos x="0" y="0"/>
          <wp:positionH relativeFrom="page">
            <wp:align>right</wp:align>
          </wp:positionH>
          <wp:positionV relativeFrom="paragraph">
            <wp:posOffset>-354318</wp:posOffset>
          </wp:positionV>
          <wp:extent cx="5331376" cy="12827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21D">
      <w:rPr>
        <w:rFonts w:ascii="Arial" w:hAnsi="Arial" w:cs="Arial"/>
        <w:b/>
        <w:sz w:val="20"/>
        <w:szCs w:val="20"/>
      </w:rPr>
      <w:t xml:space="preserve">Private &amp; </w:t>
    </w:r>
    <w:r w:rsidR="00606A82" w:rsidRPr="00C631BF">
      <w:rPr>
        <w:rFonts w:ascii="Arial" w:hAnsi="Arial" w:cs="Arial"/>
        <w:b/>
        <w:sz w:val="20"/>
        <w:szCs w:val="20"/>
      </w:rPr>
      <w:t>Confidential</w:t>
    </w:r>
    <w:r w:rsidR="00606A82">
      <w:rPr>
        <w:rFonts w:ascii="Arial" w:hAnsi="Arial" w:cs="Arial"/>
        <w:b/>
        <w:sz w:val="20"/>
        <w:szCs w:val="20"/>
      </w:rPr>
      <w:t xml:space="preserve">  </w:t>
    </w:r>
  </w:p>
  <w:p w14:paraId="7E8A9BAF" w14:textId="77777777" w:rsidR="00606A82" w:rsidRDefault="00606A82" w:rsidP="00624152">
    <w:pPr>
      <w:tabs>
        <w:tab w:val="left" w:pos="3675"/>
      </w:tabs>
      <w:rPr>
        <w:rFonts w:ascii="Arial" w:hAnsi="Arial" w:cs="Arial"/>
        <w:b/>
        <w:sz w:val="20"/>
        <w:szCs w:val="20"/>
      </w:rPr>
    </w:pPr>
  </w:p>
  <w:p w14:paraId="2683972A" w14:textId="77777777" w:rsidR="00606A82" w:rsidRPr="00C631BF" w:rsidRDefault="00606A82" w:rsidP="00624152">
    <w:pPr>
      <w:tabs>
        <w:tab w:val="left" w:pos="3675"/>
      </w:tabs>
      <w:rPr>
        <w:rFonts w:ascii="Arial" w:hAnsi="Arial" w:cs="Arial"/>
        <w:b/>
        <w:sz w:val="20"/>
        <w:szCs w:val="20"/>
      </w:rPr>
    </w:pPr>
    <w:r w:rsidRPr="00C631BF">
      <w:rPr>
        <w:rFonts w:ascii="Arial" w:hAnsi="Arial" w:cs="Arial"/>
        <w:b/>
        <w:sz w:val="20"/>
        <w:szCs w:val="20"/>
      </w:rPr>
      <w:tab/>
    </w:r>
    <w:r w:rsidRPr="00C631BF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95pt;height:30.55pt" o:bullet="t">
        <v:imagedata r:id="rId1" o:title="tszuji T small"/>
      </v:shape>
    </w:pict>
  </w:numPicBullet>
  <w:abstractNum w:abstractNumId="0" w15:restartNumberingAfterBreak="0">
    <w:nsid w:val="006D7694"/>
    <w:multiLevelType w:val="hybridMultilevel"/>
    <w:tmpl w:val="641C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77B"/>
    <w:multiLevelType w:val="multilevel"/>
    <w:tmpl w:val="47C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F4569"/>
    <w:multiLevelType w:val="hybridMultilevel"/>
    <w:tmpl w:val="A476D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7CAD"/>
    <w:multiLevelType w:val="hybridMultilevel"/>
    <w:tmpl w:val="9250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623"/>
    <w:multiLevelType w:val="hybridMultilevel"/>
    <w:tmpl w:val="E692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F1298"/>
    <w:multiLevelType w:val="multilevel"/>
    <w:tmpl w:val="FE801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F24DCD"/>
    <w:multiLevelType w:val="hybridMultilevel"/>
    <w:tmpl w:val="0FA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B3878"/>
    <w:multiLevelType w:val="hybridMultilevel"/>
    <w:tmpl w:val="38A45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0F42335"/>
    <w:multiLevelType w:val="hybridMultilevel"/>
    <w:tmpl w:val="ACDC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705B4"/>
    <w:multiLevelType w:val="hybridMultilevel"/>
    <w:tmpl w:val="F36893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5A5814"/>
    <w:multiLevelType w:val="hybridMultilevel"/>
    <w:tmpl w:val="6E38C5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CA5A62"/>
    <w:multiLevelType w:val="hybridMultilevel"/>
    <w:tmpl w:val="4E9C2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44091"/>
    <w:multiLevelType w:val="hybridMultilevel"/>
    <w:tmpl w:val="8C0059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469BB"/>
    <w:multiLevelType w:val="hybridMultilevel"/>
    <w:tmpl w:val="5EB82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E648C9"/>
    <w:multiLevelType w:val="hybridMultilevel"/>
    <w:tmpl w:val="F7CABBD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757DD"/>
    <w:multiLevelType w:val="hybridMultilevel"/>
    <w:tmpl w:val="E3D05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41311"/>
    <w:multiLevelType w:val="hybridMultilevel"/>
    <w:tmpl w:val="2C5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8758B"/>
    <w:multiLevelType w:val="hybridMultilevel"/>
    <w:tmpl w:val="6564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E5D19"/>
    <w:multiLevelType w:val="hybridMultilevel"/>
    <w:tmpl w:val="8AC888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7006D1"/>
    <w:multiLevelType w:val="hybridMultilevel"/>
    <w:tmpl w:val="50D2043A"/>
    <w:lvl w:ilvl="0" w:tplc="4356BCF2">
      <w:start w:val="1"/>
      <w:numFmt w:val="bullet"/>
      <w:lvlText w:val="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abstractNum w:abstractNumId="44" w15:restartNumberingAfterBreak="0">
    <w:nsid w:val="7E7F310F"/>
    <w:multiLevelType w:val="hybridMultilevel"/>
    <w:tmpl w:val="246EF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22"/>
  </w:num>
  <w:num w:numId="4">
    <w:abstractNumId w:val="45"/>
  </w:num>
  <w:num w:numId="5">
    <w:abstractNumId w:val="35"/>
  </w:num>
  <w:num w:numId="6">
    <w:abstractNumId w:val="15"/>
  </w:num>
  <w:num w:numId="7">
    <w:abstractNumId w:val="14"/>
  </w:num>
  <w:num w:numId="8">
    <w:abstractNumId w:val="20"/>
  </w:num>
  <w:num w:numId="9">
    <w:abstractNumId w:val="12"/>
  </w:num>
  <w:num w:numId="10">
    <w:abstractNumId w:val="10"/>
  </w:num>
  <w:num w:numId="11">
    <w:abstractNumId w:val="33"/>
  </w:num>
  <w:num w:numId="12">
    <w:abstractNumId w:val="28"/>
  </w:num>
  <w:num w:numId="13">
    <w:abstractNumId w:val="31"/>
  </w:num>
  <w:num w:numId="14">
    <w:abstractNumId w:val="5"/>
  </w:num>
  <w:num w:numId="15">
    <w:abstractNumId w:val="37"/>
  </w:num>
  <w:num w:numId="16">
    <w:abstractNumId w:val="44"/>
  </w:num>
  <w:num w:numId="17">
    <w:abstractNumId w:val="8"/>
  </w:num>
  <w:num w:numId="18">
    <w:abstractNumId w:val="9"/>
  </w:num>
  <w:num w:numId="19">
    <w:abstractNumId w:val="16"/>
  </w:num>
  <w:num w:numId="20">
    <w:abstractNumId w:val="21"/>
  </w:num>
  <w:num w:numId="21">
    <w:abstractNumId w:val="42"/>
  </w:num>
  <w:num w:numId="22">
    <w:abstractNumId w:val="11"/>
  </w:num>
  <w:num w:numId="23">
    <w:abstractNumId w:val="7"/>
  </w:num>
  <w:num w:numId="24">
    <w:abstractNumId w:val="6"/>
  </w:num>
  <w:num w:numId="25">
    <w:abstractNumId w:val="13"/>
  </w:num>
  <w:num w:numId="26">
    <w:abstractNumId w:val="19"/>
  </w:num>
  <w:num w:numId="27">
    <w:abstractNumId w:val="29"/>
  </w:num>
  <w:num w:numId="28">
    <w:abstractNumId w:val="30"/>
  </w:num>
  <w:num w:numId="29">
    <w:abstractNumId w:val="40"/>
  </w:num>
  <w:num w:numId="30">
    <w:abstractNumId w:val="43"/>
  </w:num>
  <w:num w:numId="31">
    <w:abstractNumId w:val="32"/>
  </w:num>
  <w:num w:numId="32">
    <w:abstractNumId w:val="24"/>
  </w:num>
  <w:num w:numId="33">
    <w:abstractNumId w:val="26"/>
  </w:num>
  <w:num w:numId="34">
    <w:abstractNumId w:val="27"/>
  </w:num>
  <w:num w:numId="35">
    <w:abstractNumId w:val="39"/>
  </w:num>
  <w:num w:numId="36">
    <w:abstractNumId w:val="2"/>
  </w:num>
  <w:num w:numId="37">
    <w:abstractNumId w:val="38"/>
  </w:num>
  <w:num w:numId="38">
    <w:abstractNumId w:val="18"/>
  </w:num>
  <w:num w:numId="39">
    <w:abstractNumId w:val="17"/>
  </w:num>
  <w:num w:numId="40">
    <w:abstractNumId w:val="34"/>
  </w:num>
  <w:num w:numId="41">
    <w:abstractNumId w:val="1"/>
  </w:num>
  <w:num w:numId="42">
    <w:abstractNumId w:val="25"/>
  </w:num>
  <w:num w:numId="43">
    <w:abstractNumId w:val="0"/>
  </w:num>
  <w:num w:numId="44">
    <w:abstractNumId w:val="4"/>
  </w:num>
  <w:num w:numId="45">
    <w:abstractNumId w:val="3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03"/>
    <w:rsid w:val="00002328"/>
    <w:rsid w:val="00003119"/>
    <w:rsid w:val="00014AC0"/>
    <w:rsid w:val="000204CB"/>
    <w:rsid w:val="00040578"/>
    <w:rsid w:val="000478C9"/>
    <w:rsid w:val="00051A3D"/>
    <w:rsid w:val="00092457"/>
    <w:rsid w:val="0009324B"/>
    <w:rsid w:val="00096E50"/>
    <w:rsid w:val="00097069"/>
    <w:rsid w:val="000A2DCB"/>
    <w:rsid w:val="000D2E05"/>
    <w:rsid w:val="000D4CD6"/>
    <w:rsid w:val="000D4D11"/>
    <w:rsid w:val="0010501F"/>
    <w:rsid w:val="00106479"/>
    <w:rsid w:val="00120370"/>
    <w:rsid w:val="0013213A"/>
    <w:rsid w:val="001343D4"/>
    <w:rsid w:val="00146F6A"/>
    <w:rsid w:val="00150BFF"/>
    <w:rsid w:val="00155DCF"/>
    <w:rsid w:val="001611BF"/>
    <w:rsid w:val="00172CAF"/>
    <w:rsid w:val="00185684"/>
    <w:rsid w:val="00187124"/>
    <w:rsid w:val="00190C9F"/>
    <w:rsid w:val="001947D6"/>
    <w:rsid w:val="001A519A"/>
    <w:rsid w:val="001C512A"/>
    <w:rsid w:val="001D070A"/>
    <w:rsid w:val="001D32D9"/>
    <w:rsid w:val="001D5576"/>
    <w:rsid w:val="001D687A"/>
    <w:rsid w:val="001E561D"/>
    <w:rsid w:val="001F112B"/>
    <w:rsid w:val="00200E0C"/>
    <w:rsid w:val="002028B2"/>
    <w:rsid w:val="00204063"/>
    <w:rsid w:val="00206CCC"/>
    <w:rsid w:val="00207796"/>
    <w:rsid w:val="00231283"/>
    <w:rsid w:val="002323B9"/>
    <w:rsid w:val="002351D0"/>
    <w:rsid w:val="002359BE"/>
    <w:rsid w:val="0023699A"/>
    <w:rsid w:val="00244A0E"/>
    <w:rsid w:val="0024603A"/>
    <w:rsid w:val="002540C5"/>
    <w:rsid w:val="002548A2"/>
    <w:rsid w:val="00257F8F"/>
    <w:rsid w:val="00272FED"/>
    <w:rsid w:val="0028744D"/>
    <w:rsid w:val="00287B1D"/>
    <w:rsid w:val="002A293F"/>
    <w:rsid w:val="002A530E"/>
    <w:rsid w:val="002A6877"/>
    <w:rsid w:val="002B59E8"/>
    <w:rsid w:val="002B632F"/>
    <w:rsid w:val="002D04E4"/>
    <w:rsid w:val="002E1ADA"/>
    <w:rsid w:val="002F0E96"/>
    <w:rsid w:val="002F2B0A"/>
    <w:rsid w:val="00302BAF"/>
    <w:rsid w:val="003076DE"/>
    <w:rsid w:val="0031460E"/>
    <w:rsid w:val="003244A4"/>
    <w:rsid w:val="00325FFE"/>
    <w:rsid w:val="00331B07"/>
    <w:rsid w:val="00337561"/>
    <w:rsid w:val="00347E8A"/>
    <w:rsid w:val="00355D57"/>
    <w:rsid w:val="00366EF0"/>
    <w:rsid w:val="00392F66"/>
    <w:rsid w:val="003A32BC"/>
    <w:rsid w:val="003B3163"/>
    <w:rsid w:val="003B331D"/>
    <w:rsid w:val="003B4AAC"/>
    <w:rsid w:val="003C17F3"/>
    <w:rsid w:val="003D0036"/>
    <w:rsid w:val="003E0831"/>
    <w:rsid w:val="003E6D8C"/>
    <w:rsid w:val="003F1C77"/>
    <w:rsid w:val="00403418"/>
    <w:rsid w:val="00412419"/>
    <w:rsid w:val="00422127"/>
    <w:rsid w:val="0042673F"/>
    <w:rsid w:val="004325A9"/>
    <w:rsid w:val="00440781"/>
    <w:rsid w:val="0045591B"/>
    <w:rsid w:val="00475656"/>
    <w:rsid w:val="004837E5"/>
    <w:rsid w:val="004A3317"/>
    <w:rsid w:val="004B6C7B"/>
    <w:rsid w:val="004C1703"/>
    <w:rsid w:val="004D72B8"/>
    <w:rsid w:val="004D74EE"/>
    <w:rsid w:val="004F60A1"/>
    <w:rsid w:val="00513282"/>
    <w:rsid w:val="00526DC5"/>
    <w:rsid w:val="005531E0"/>
    <w:rsid w:val="00557BF4"/>
    <w:rsid w:val="0056051B"/>
    <w:rsid w:val="00574CC1"/>
    <w:rsid w:val="00594124"/>
    <w:rsid w:val="005A0D65"/>
    <w:rsid w:val="005D546E"/>
    <w:rsid w:val="005D676D"/>
    <w:rsid w:val="00606A82"/>
    <w:rsid w:val="00613153"/>
    <w:rsid w:val="00624152"/>
    <w:rsid w:val="00650989"/>
    <w:rsid w:val="00651002"/>
    <w:rsid w:val="00653C53"/>
    <w:rsid w:val="006624F1"/>
    <w:rsid w:val="0067204C"/>
    <w:rsid w:val="0067452E"/>
    <w:rsid w:val="006858CE"/>
    <w:rsid w:val="006B0A63"/>
    <w:rsid w:val="006D5BAA"/>
    <w:rsid w:val="006F2193"/>
    <w:rsid w:val="006F32F8"/>
    <w:rsid w:val="0070072A"/>
    <w:rsid w:val="00705B72"/>
    <w:rsid w:val="007112AF"/>
    <w:rsid w:val="00713062"/>
    <w:rsid w:val="007166C0"/>
    <w:rsid w:val="007166FF"/>
    <w:rsid w:val="00730757"/>
    <w:rsid w:val="00736260"/>
    <w:rsid w:val="00736358"/>
    <w:rsid w:val="0076499C"/>
    <w:rsid w:val="00767716"/>
    <w:rsid w:val="0077022D"/>
    <w:rsid w:val="00787F9D"/>
    <w:rsid w:val="007A1E36"/>
    <w:rsid w:val="007A4134"/>
    <w:rsid w:val="007A5191"/>
    <w:rsid w:val="007A63D3"/>
    <w:rsid w:val="007B7115"/>
    <w:rsid w:val="007B7DAA"/>
    <w:rsid w:val="007C4103"/>
    <w:rsid w:val="007C4F8F"/>
    <w:rsid w:val="007D7CAA"/>
    <w:rsid w:val="007E1F31"/>
    <w:rsid w:val="00802CBC"/>
    <w:rsid w:val="00826814"/>
    <w:rsid w:val="0085145A"/>
    <w:rsid w:val="00852ED9"/>
    <w:rsid w:val="00853488"/>
    <w:rsid w:val="00853A5B"/>
    <w:rsid w:val="00856713"/>
    <w:rsid w:val="00886356"/>
    <w:rsid w:val="008A22B2"/>
    <w:rsid w:val="008B7495"/>
    <w:rsid w:val="008C3E84"/>
    <w:rsid w:val="008C5346"/>
    <w:rsid w:val="008E32D7"/>
    <w:rsid w:val="008E6774"/>
    <w:rsid w:val="00910191"/>
    <w:rsid w:val="0092025E"/>
    <w:rsid w:val="00922051"/>
    <w:rsid w:val="0093194D"/>
    <w:rsid w:val="009347F3"/>
    <w:rsid w:val="0093716E"/>
    <w:rsid w:val="00953230"/>
    <w:rsid w:val="00955DB1"/>
    <w:rsid w:val="009604C6"/>
    <w:rsid w:val="00967170"/>
    <w:rsid w:val="009675AA"/>
    <w:rsid w:val="0097098C"/>
    <w:rsid w:val="00971016"/>
    <w:rsid w:val="00974036"/>
    <w:rsid w:val="009A5184"/>
    <w:rsid w:val="009A5497"/>
    <w:rsid w:val="009D61FE"/>
    <w:rsid w:val="009F3C1A"/>
    <w:rsid w:val="009F5456"/>
    <w:rsid w:val="00A44B79"/>
    <w:rsid w:val="00A67393"/>
    <w:rsid w:val="00A8116C"/>
    <w:rsid w:val="00AA60DD"/>
    <w:rsid w:val="00AA79FF"/>
    <w:rsid w:val="00AB7C04"/>
    <w:rsid w:val="00AC6CBD"/>
    <w:rsid w:val="00AD5EE0"/>
    <w:rsid w:val="00AF77CF"/>
    <w:rsid w:val="00B06672"/>
    <w:rsid w:val="00B07CC2"/>
    <w:rsid w:val="00B17A2F"/>
    <w:rsid w:val="00B2746F"/>
    <w:rsid w:val="00B46EC1"/>
    <w:rsid w:val="00B53244"/>
    <w:rsid w:val="00B60EC7"/>
    <w:rsid w:val="00B70A92"/>
    <w:rsid w:val="00B73ADE"/>
    <w:rsid w:val="00B779BB"/>
    <w:rsid w:val="00B924F8"/>
    <w:rsid w:val="00B92676"/>
    <w:rsid w:val="00BB3350"/>
    <w:rsid w:val="00BC4465"/>
    <w:rsid w:val="00BD1F48"/>
    <w:rsid w:val="00BD2710"/>
    <w:rsid w:val="00BD7287"/>
    <w:rsid w:val="00BE01E1"/>
    <w:rsid w:val="00BE600E"/>
    <w:rsid w:val="00BF32EF"/>
    <w:rsid w:val="00BF3DCC"/>
    <w:rsid w:val="00C11255"/>
    <w:rsid w:val="00C25356"/>
    <w:rsid w:val="00C30889"/>
    <w:rsid w:val="00C308B2"/>
    <w:rsid w:val="00C31348"/>
    <w:rsid w:val="00C35BC4"/>
    <w:rsid w:val="00C43499"/>
    <w:rsid w:val="00C46598"/>
    <w:rsid w:val="00C631BF"/>
    <w:rsid w:val="00C662F7"/>
    <w:rsid w:val="00C67E9F"/>
    <w:rsid w:val="00C91CBC"/>
    <w:rsid w:val="00CB42EB"/>
    <w:rsid w:val="00CC4EAE"/>
    <w:rsid w:val="00CC7E4B"/>
    <w:rsid w:val="00CD0119"/>
    <w:rsid w:val="00CD201D"/>
    <w:rsid w:val="00CE431A"/>
    <w:rsid w:val="00CE6F54"/>
    <w:rsid w:val="00CF354F"/>
    <w:rsid w:val="00D0272B"/>
    <w:rsid w:val="00D0435F"/>
    <w:rsid w:val="00D06346"/>
    <w:rsid w:val="00D13DDB"/>
    <w:rsid w:val="00D42EFF"/>
    <w:rsid w:val="00D44D20"/>
    <w:rsid w:val="00D451C3"/>
    <w:rsid w:val="00D6754B"/>
    <w:rsid w:val="00D715C2"/>
    <w:rsid w:val="00D92402"/>
    <w:rsid w:val="00D96986"/>
    <w:rsid w:val="00DA09AA"/>
    <w:rsid w:val="00DA3651"/>
    <w:rsid w:val="00DB754C"/>
    <w:rsid w:val="00DC3C0E"/>
    <w:rsid w:val="00E044E0"/>
    <w:rsid w:val="00E079C0"/>
    <w:rsid w:val="00E10F18"/>
    <w:rsid w:val="00E22E7D"/>
    <w:rsid w:val="00E2412A"/>
    <w:rsid w:val="00E27526"/>
    <w:rsid w:val="00E362D7"/>
    <w:rsid w:val="00E40AA8"/>
    <w:rsid w:val="00E426A6"/>
    <w:rsid w:val="00E42BC7"/>
    <w:rsid w:val="00E432B1"/>
    <w:rsid w:val="00E47159"/>
    <w:rsid w:val="00E50A36"/>
    <w:rsid w:val="00E51044"/>
    <w:rsid w:val="00E6021D"/>
    <w:rsid w:val="00E67353"/>
    <w:rsid w:val="00E867B3"/>
    <w:rsid w:val="00E914C7"/>
    <w:rsid w:val="00EA33C9"/>
    <w:rsid w:val="00EA70C6"/>
    <w:rsid w:val="00EC1A52"/>
    <w:rsid w:val="00EC1C58"/>
    <w:rsid w:val="00EC6478"/>
    <w:rsid w:val="00ED12E2"/>
    <w:rsid w:val="00ED76D9"/>
    <w:rsid w:val="00EE7AA4"/>
    <w:rsid w:val="00EF2BA0"/>
    <w:rsid w:val="00F0316B"/>
    <w:rsid w:val="00F33CB2"/>
    <w:rsid w:val="00F34E06"/>
    <w:rsid w:val="00F36AD6"/>
    <w:rsid w:val="00F44B8B"/>
    <w:rsid w:val="00F46906"/>
    <w:rsid w:val="00F94D9A"/>
    <w:rsid w:val="00FB3E53"/>
    <w:rsid w:val="00FD5EAA"/>
    <w:rsid w:val="00FD7090"/>
    <w:rsid w:val="00FE01D8"/>
    <w:rsid w:val="00FE6D42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BAD5A"/>
  <w15:docId w15:val="{65B3AB5A-0A7D-4D5C-A7F5-FB0FC7C1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4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04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Will Webster</dc:creator>
  <cp:lastModifiedBy>Alex Errington</cp:lastModifiedBy>
  <cp:revision>3</cp:revision>
  <cp:lastPrinted>2008-11-11T13:00:00Z</cp:lastPrinted>
  <dcterms:created xsi:type="dcterms:W3CDTF">2021-10-12T13:55:00Z</dcterms:created>
  <dcterms:modified xsi:type="dcterms:W3CDTF">2021-10-12T13:55:00Z</dcterms:modified>
</cp:coreProperties>
</file>